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1D" w:rsidRPr="001A181D" w:rsidRDefault="001A181D" w:rsidP="001A181D">
      <w:pPr>
        <w:spacing w:before="4"/>
        <w:ind w:right="4320" w:firstLine="0"/>
        <w:rPr>
          <w:b/>
          <w:bCs/>
          <w:sz w:val="28"/>
          <w:szCs w:val="12"/>
        </w:rPr>
      </w:pPr>
      <w:r>
        <w:rPr>
          <w:b/>
          <w:bCs/>
          <w:sz w:val="28"/>
          <w:szCs w:val="12"/>
        </w:rPr>
        <w:t>Вопросы для проверки знаний  по первому периоду ВОВ</w:t>
      </w:r>
    </w:p>
    <w:p w:rsidR="001A181D" w:rsidRDefault="001A181D" w:rsidP="001A181D">
      <w:pPr>
        <w:spacing w:before="57"/>
        <w:ind w:right="360"/>
        <w:rPr>
          <w:i/>
          <w:iCs/>
          <w:sz w:val="28"/>
          <w:szCs w:val="16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83185</wp:posOffset>
            </wp:positionV>
            <wp:extent cx="1660525" cy="2513330"/>
            <wp:effectExtent l="19050" t="0" r="0" b="0"/>
            <wp:wrapTight wrapText="bothSides">
              <wp:wrapPolygon edited="0">
                <wp:start x="-248" y="0"/>
                <wp:lineTo x="-248" y="21447"/>
                <wp:lineTo x="21559" y="21447"/>
                <wp:lineTo x="21559" y="0"/>
                <wp:lineTo x="-24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51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16"/>
        </w:rPr>
        <w:t xml:space="preserve">1. Для похода на Восток гитлеровское командование разработало два важных плана. Один получил название «Барбаросса».  Когда утвержден?   Как назывался второй? Что он предусматривал? </w:t>
      </w:r>
    </w:p>
    <w:p w:rsidR="001A181D" w:rsidRDefault="001A181D" w:rsidP="001A181D">
      <w:pPr>
        <w:spacing w:before="4"/>
        <w:ind w:right="360" w:firstLine="0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2. Уже в июне 1941 года появилось стихотворение, вскоре ставшее словами главной советской песни Великой Отечественной войны. Какая это песня? Кто ее авторы? </w:t>
      </w:r>
    </w:p>
    <w:p w:rsidR="001A181D" w:rsidRDefault="001A181D" w:rsidP="001A181D">
      <w:pPr>
        <w:ind w:right="360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3.В июне 1941 года советский летчик направил свой подбитый самолет на скопление немецкой боевой техники. Кто этот летчик? </w:t>
      </w:r>
    </w:p>
    <w:p w:rsidR="001A181D" w:rsidRDefault="001A181D" w:rsidP="001A181D">
      <w:pPr>
        <w:ind w:right="360" w:firstLine="0"/>
        <w:rPr>
          <w:sz w:val="28"/>
          <w:szCs w:val="16"/>
        </w:rPr>
      </w:pPr>
      <w:r>
        <w:rPr>
          <w:sz w:val="28"/>
          <w:szCs w:val="16"/>
        </w:rPr>
        <w:t xml:space="preserve">4.Чем прославились летчики </w:t>
      </w:r>
      <w:proofErr w:type="spellStart"/>
      <w:r>
        <w:rPr>
          <w:sz w:val="28"/>
          <w:szCs w:val="16"/>
        </w:rPr>
        <w:t>Храпий</w:t>
      </w:r>
      <w:proofErr w:type="spellEnd"/>
      <w:r>
        <w:rPr>
          <w:sz w:val="28"/>
          <w:szCs w:val="16"/>
        </w:rPr>
        <w:t>, Харитонов, Иванов, Талалихин?</w:t>
      </w:r>
    </w:p>
    <w:p w:rsidR="001A181D" w:rsidRDefault="001A181D" w:rsidP="001A181D">
      <w:pPr>
        <w:ind w:right="360" w:firstLine="0"/>
        <w:rPr>
          <w:sz w:val="28"/>
          <w:szCs w:val="16"/>
        </w:rPr>
      </w:pPr>
      <w:r>
        <w:rPr>
          <w:sz w:val="28"/>
          <w:szCs w:val="16"/>
        </w:rPr>
        <w:t>5.Кто такой Клочков, чем прославился?</w:t>
      </w:r>
    </w:p>
    <w:p w:rsidR="001A181D" w:rsidRDefault="001A181D" w:rsidP="001A181D">
      <w:pPr>
        <w:ind w:right="360" w:firstLine="0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6.Для нападения на СССР гитлеровское командование сосредоточило 3 группы армий: «Север», «Юг» и... Как называлась третья? Куда направлен был ее удар? </w:t>
      </w:r>
    </w:p>
    <w:p w:rsidR="001A181D" w:rsidRDefault="001A181D" w:rsidP="001A181D">
      <w:pPr>
        <w:rPr>
          <w:i/>
          <w:iCs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45720</wp:posOffset>
            </wp:positionV>
            <wp:extent cx="1481455" cy="1161415"/>
            <wp:effectExtent l="19050" t="0" r="4445" b="0"/>
            <wp:wrapTight wrapText="bothSides">
              <wp:wrapPolygon edited="0">
                <wp:start x="-278" y="0"/>
                <wp:lineTo x="-278" y="21258"/>
                <wp:lineTo x="21665" y="21258"/>
                <wp:lineTo x="21665" y="0"/>
                <wp:lineTo x="-27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61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7.  Второе -  народное название гвардейского минометного «БМ-13»</w:t>
      </w:r>
      <w:proofErr w:type="gramStart"/>
      <w:r>
        <w:rPr>
          <w:sz w:val="28"/>
        </w:rPr>
        <w:t>?В каком сражении  Великой Отечественной  войны впервые применены?</w:t>
      </w:r>
      <w:proofErr w:type="gramEnd"/>
      <w:r>
        <w:rPr>
          <w:sz w:val="28"/>
        </w:rPr>
        <w:t xml:space="preserve"> Когда это было? </w:t>
      </w:r>
    </w:p>
    <w:p w:rsidR="001A181D" w:rsidRDefault="001A181D" w:rsidP="001A181D">
      <w:pPr>
        <w:spacing w:before="9"/>
        <w:ind w:right="360" w:firstLine="0"/>
        <w:rPr>
          <w:i/>
          <w:iCs/>
          <w:sz w:val="28"/>
          <w:szCs w:val="16"/>
        </w:rPr>
      </w:pPr>
      <w:r>
        <w:rPr>
          <w:sz w:val="28"/>
          <w:szCs w:val="16"/>
        </w:rPr>
        <w:t>8.На фронтах войны сражались не только люди, но и «яки», «тигры», «пантеры», «</w:t>
      </w:r>
      <w:proofErr w:type="spellStart"/>
      <w:r>
        <w:rPr>
          <w:sz w:val="28"/>
          <w:szCs w:val="16"/>
        </w:rPr>
        <w:t>леоарды</w:t>
      </w:r>
      <w:proofErr w:type="spellEnd"/>
      <w:r>
        <w:rPr>
          <w:sz w:val="28"/>
          <w:szCs w:val="16"/>
        </w:rPr>
        <w:t xml:space="preserve">». Что это было? </w:t>
      </w:r>
    </w:p>
    <w:p w:rsidR="001A181D" w:rsidRDefault="001A181D" w:rsidP="001A181D">
      <w:pPr>
        <w:spacing w:before="9"/>
        <w:ind w:right="-5"/>
        <w:rPr>
          <w:b/>
          <w:bCs/>
          <w:i/>
          <w:iCs/>
          <w:sz w:val="28"/>
          <w:szCs w:val="16"/>
        </w:rPr>
      </w:pPr>
      <w:r>
        <w:rPr>
          <w:sz w:val="28"/>
          <w:szCs w:val="16"/>
        </w:rPr>
        <w:t xml:space="preserve">9.Уже в июне 1941 года из западных районов СССР на восток стали вывозиться люди и производственные объекты. Как назывался этот процесс? Когда и под чьим руководством началась? </w:t>
      </w:r>
    </w:p>
    <w:p w:rsidR="001A181D" w:rsidRDefault="001A181D" w:rsidP="001A181D">
      <w:pPr>
        <w:spacing w:before="9"/>
        <w:ind w:right="-5" w:firstLine="0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   10.В 1941 году в снабжении Красной Армии продовольствием наступил кризис. Пришлось обратиться за советом к бывшему интенданту царской армии. Он выдал следующий рецепт: «Русскую армию спасут три «</w:t>
      </w:r>
      <w:proofErr w:type="gramStart"/>
      <w:r>
        <w:rPr>
          <w:sz w:val="28"/>
          <w:szCs w:val="16"/>
        </w:rPr>
        <w:t>с</w:t>
      </w:r>
      <w:proofErr w:type="gramEnd"/>
      <w:r>
        <w:rPr>
          <w:sz w:val="28"/>
          <w:szCs w:val="16"/>
        </w:rPr>
        <w:t xml:space="preserve">»: спирт, сало и...» Что еще? </w:t>
      </w:r>
    </w:p>
    <w:p w:rsidR="001A181D" w:rsidRDefault="001A181D" w:rsidP="001A181D">
      <w:pPr>
        <w:spacing w:before="4"/>
        <w:ind w:right="-5" w:firstLine="216"/>
        <w:rPr>
          <w:i/>
          <w:iCs/>
          <w:sz w:val="28"/>
          <w:szCs w:val="16"/>
        </w:rPr>
      </w:pPr>
      <w:r>
        <w:rPr>
          <w:sz w:val="28"/>
          <w:szCs w:val="16"/>
        </w:rPr>
        <w:t>11. Это был первый советский город, который, даже окружив, не смогли захватить гитлеровские войска. Какой это город? Как долго длилась его блокада?</w:t>
      </w:r>
    </w:p>
    <w:p w:rsidR="001A181D" w:rsidRDefault="001A181D" w:rsidP="001A181D">
      <w:pPr>
        <w:ind w:right="360" w:firstLine="0"/>
        <w:rPr>
          <w:i/>
          <w:iCs/>
          <w:sz w:val="28"/>
          <w:szCs w:val="16"/>
        </w:rPr>
      </w:pPr>
      <w:r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572770</wp:posOffset>
            </wp:positionV>
            <wp:extent cx="1827530" cy="1504950"/>
            <wp:effectExtent l="19050" t="0" r="1270" b="0"/>
            <wp:wrapTight wrapText="bothSides">
              <wp:wrapPolygon edited="0">
                <wp:start x="-225" y="0"/>
                <wp:lineTo x="-225" y="21327"/>
                <wp:lineTo x="21615" y="21327"/>
                <wp:lineTo x="21615" y="0"/>
                <wp:lineTo x="-22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16"/>
        </w:rPr>
        <w:t xml:space="preserve">12.Этот «большой ветер», по замыслу немецкого командования, должен был привести к захвату крупнейшего города в СССР в 1941 году. Что это за «ветер»? </w:t>
      </w:r>
    </w:p>
    <w:p w:rsidR="001A181D" w:rsidRDefault="001A181D" w:rsidP="001A181D">
      <w:pPr>
        <w:ind w:right="360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13.После этой битвы был развеян миф о непобедимости германской армии. Какое это сражение? 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  <w:szCs w:val="16"/>
        </w:rPr>
        <w:lastRenderedPageBreak/>
        <w:t>14..Как назывался торжественный проход на Красной площади? Был ли он в 1941 г? В чем его особенность?</w:t>
      </w:r>
      <w:r>
        <w:rPr>
          <w:rFonts w:ascii="Monotype Corsiva" w:hAnsi="Monotype Corsiva"/>
          <w:sz w:val="28"/>
        </w:rPr>
        <w:t xml:space="preserve"> 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  <w:szCs w:val="16"/>
        </w:rPr>
        <w:t>15.</w:t>
      </w:r>
      <w:r>
        <w:rPr>
          <w:sz w:val="28"/>
        </w:rPr>
        <w:t xml:space="preserve"> Кто был председателем СНК СССР во время Великой Отечественной войны</w:t>
      </w:r>
      <w:r>
        <w:rPr>
          <w:i/>
          <w:iCs/>
          <w:sz w:val="28"/>
        </w:rPr>
        <w:t xml:space="preserve">? 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</w:rPr>
        <w:t>16.Кто был назначен Верховным главнокомандующим советских войск 8 августа 1941 г? Кто был до того</w:t>
      </w:r>
      <w:r>
        <w:rPr>
          <w:i/>
          <w:iCs/>
          <w:sz w:val="28"/>
        </w:rPr>
        <w:t>?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</w:rPr>
        <w:t>17.Кто был наркомом обороны накануне войны?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</w:rPr>
        <w:t xml:space="preserve">18. Кто был наркомом обороны в годы войны? 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</w:rPr>
        <w:t xml:space="preserve">20. Чрезвычайный высший государственный орган СССР, созданный в годы войны и имевший всю полноту власти, назывался? </w:t>
      </w:r>
    </w:p>
    <w:p w:rsidR="001A181D" w:rsidRDefault="001A181D" w:rsidP="001A181D">
      <w:pPr>
        <w:rPr>
          <w:i/>
          <w:iCs/>
          <w:sz w:val="28"/>
        </w:rPr>
      </w:pPr>
      <w:r>
        <w:rPr>
          <w:sz w:val="28"/>
        </w:rPr>
        <w:t xml:space="preserve">18. В чем заключалось значение битвы за Москву? </w:t>
      </w:r>
    </w:p>
    <w:p w:rsidR="001A181D" w:rsidRDefault="001A181D" w:rsidP="001A181D">
      <w:pPr>
        <w:ind w:left="360" w:right="360"/>
        <w:rPr>
          <w:sz w:val="28"/>
          <w:szCs w:val="16"/>
        </w:rPr>
      </w:pPr>
    </w:p>
    <w:p w:rsidR="00584343" w:rsidRDefault="00584343"/>
    <w:sectPr w:rsidR="00584343" w:rsidSect="0058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81D"/>
    <w:rsid w:val="001A181D"/>
    <w:rsid w:val="0058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1D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ковылено</dc:creator>
  <cp:keywords/>
  <dc:description/>
  <cp:lastModifiedBy>ковылено</cp:lastModifiedBy>
  <cp:revision>1</cp:revision>
  <dcterms:created xsi:type="dcterms:W3CDTF">2010-04-01T11:01:00Z</dcterms:created>
  <dcterms:modified xsi:type="dcterms:W3CDTF">2010-04-01T11:06:00Z</dcterms:modified>
</cp:coreProperties>
</file>